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DF3" w:rsidRPr="00515DF3" w:rsidRDefault="00515DF3" w:rsidP="00515DF3">
      <w:pPr>
        <w:shd w:val="clear" w:color="auto" w:fill="FFFFFF"/>
        <w:spacing w:after="0" w:line="960" w:lineRule="atLeast"/>
        <w:outlineLvl w:val="0"/>
        <w:rPr>
          <w:rFonts w:ascii="Open Sans SemiBold" w:eastAsia="Times New Roman" w:hAnsi="Open Sans SemiBold" w:cs="Times New Roman"/>
          <w:b/>
          <w:bCs/>
          <w:color w:val="000000"/>
          <w:kern w:val="36"/>
          <w:sz w:val="78"/>
          <w:szCs w:val="78"/>
          <w:lang w:eastAsia="ru-RU"/>
        </w:rPr>
      </w:pPr>
      <w:bookmarkStart w:id="0" w:name="_GoBack"/>
      <w:r w:rsidRPr="00515DF3">
        <w:rPr>
          <w:rFonts w:ascii="Open Sans SemiBold" w:eastAsia="Times New Roman" w:hAnsi="Open Sans SemiBold" w:cs="Times New Roman"/>
          <w:b/>
          <w:bCs/>
          <w:color w:val="000000"/>
          <w:kern w:val="36"/>
          <w:sz w:val="78"/>
          <w:szCs w:val="78"/>
          <w:lang w:eastAsia="ru-RU"/>
        </w:rPr>
        <w:t>Как обрести уверенность в себе: руководство для подростков</w:t>
      </w:r>
    </w:p>
    <w:bookmarkEnd w:id="0"/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29.09.2025</w:t>
      </w:r>
    </w:p>
    <w:p w:rsidR="00515DF3" w:rsidRPr="00515DF3" w:rsidRDefault="00515DF3" w:rsidP="00515DF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</w:pPr>
      <w:r w:rsidRPr="00515DF3"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515DF3" w:rsidRPr="00515DF3" w:rsidRDefault="00515DF3" w:rsidP="00515DF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</w:pPr>
    </w:p>
    <w:p w:rsidR="00515DF3" w:rsidRPr="00515DF3" w:rsidRDefault="00515DF3" w:rsidP="00515DF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</w:pPr>
      <w:r w:rsidRPr="00515DF3"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  <w:t>  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Привет! Если ты читаешь эту статью, значит, ты уже сделал первый шаг — задумался о том, как стать более уверенным в себе. Это круто!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Что такое уверенность на самом деле?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Уверенность — это не про то, чтобы быть самым громким и дерзким в компании. Это внутренний стержень, который помогает тебе: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·               </w:t>
      </w:r>
      <w:r w:rsidRPr="00515DF3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достигать</w:t>
      </w:r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 своих целей;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·               </w:t>
      </w:r>
      <w:r w:rsidRPr="00515DF3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преодолевать</w:t>
      </w:r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 трудности и не бояться пробовать новое;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·               </w:t>
      </w:r>
      <w:r w:rsidRPr="00515DF3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находить общий язык</w:t>
      </w:r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 с окружающими.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Важно помнить: настоящая уверенность всегда сочетается с </w:t>
      </w:r>
      <w:r w:rsidRPr="00515DF3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уважением к другим</w:t>
      </w:r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. Именно так ты заслуживаешь уважение и признание в ответ.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Ниже собраны практические рекомендации для тебя. Попробуй разные и найди те, что работают именно для тебя!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jc w:val="center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14 шагов к уверенности в себе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1.             Заведи Дневник успеха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Купи крутой блокнот или создай файл на телефоне и начни записывать туда все свои победы, даже маленькие. Сделал проект по учебе? Помог другу? Встал утром пораньше? Всё это — достижения! В трудные моменты перечитывай его — это лучший способ напомнить себе, какой ты на самом деле классный.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2.             Будь активным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 xml:space="preserve">Запишись в спортивную секцию, на танцы или на курсы иностранного языка. Активный образ жизни — это не только про тело, но и про ум. Ты будешь </w:t>
      </w:r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lastRenderedPageBreak/>
        <w:t xml:space="preserve">гордиться своими результатами, а значит, и собой. </w:t>
      </w:r>
      <w:proofErr w:type="spellStart"/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Волонтерство</w:t>
      </w:r>
      <w:proofErr w:type="spellEnd"/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, выставки, литературные вечера — пробуй всё, что вызывает интерес.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3.             Учись выстраивать отношения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 xml:space="preserve">Будь спокоен, дружелюбен и открыт к диалогу, даже если мнение собеседника отличается </w:t>
      </w:r>
      <w:proofErr w:type="gramStart"/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от</w:t>
      </w:r>
      <w:proofErr w:type="gramEnd"/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 xml:space="preserve"> твоего. Верь в свою точку зрения, но умей выслушать другого. Чем шире и качественнее твой круг общения, тем увереннее ты себя чувствуешь.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4.             Найди своё хобби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Делай то, что действительно нравится и получается, — это мощный заряд уверенности. Неважно, что это: рисование, программирование, музыка, спорт или кулинария. Успех в любимом деле доказывает тебе самому, на что ты способен.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5.             Уделяй внимание внешности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Речь не о дорогих вещах, а об опрятности и чувстве стиля. Одежда, в которой ты чувствуешь себя комфортно, и которая тебя отражает, добавляет +100 к уверенности. Не забывай про улыбку — она располагает к общению и меняет твое внутреннее состояние.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6.             Разреши себе ошибаться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 xml:space="preserve">Все ошибаются. Абсолютно все. Неудача — это не приговор, а ценный опыт и часть обучения. Однажды ты поймешь, что справился с последствиями, и твоя вера в себя окрепнет. Ты способен на большее, </w:t>
      </w:r>
      <w:proofErr w:type="gramStart"/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чем</w:t>
      </w:r>
      <w:proofErr w:type="gramEnd"/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 xml:space="preserve"> кажется!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7.             Признавай свои успехи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 xml:space="preserve">Поймал себя на мысли, что что-то получилось? Скажи себе: «Я молодец!». Отмечай даже мелкие победы. </w:t>
      </w:r>
      <w:proofErr w:type="spellStart"/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Самопохвала</w:t>
      </w:r>
      <w:proofErr w:type="spellEnd"/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 xml:space="preserve"> — это не самовлюбленность, а необходимость для здоровой самооценки.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8.             Сравнивай себя только с собой вчерашним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 xml:space="preserve">Забудь про идеальных </w:t>
      </w:r>
      <w:proofErr w:type="spellStart"/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блогеров</w:t>
      </w:r>
      <w:proofErr w:type="spellEnd"/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 xml:space="preserve"> и одноклассников-отличников. Единственный человек, с которым тебя стоит сравнивать, — это ты прошлый. Отслеживай свой прогресс и цени свои уникальные качества.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9.             Постоянно учись новому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lastRenderedPageBreak/>
        <w:t xml:space="preserve">Читай книги, смотри </w:t>
      </w:r>
      <w:proofErr w:type="spellStart"/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документалки</w:t>
      </w:r>
      <w:proofErr w:type="spellEnd"/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, проходи онлайн-курсы. Чем больше ты знаешь и умеешь в интересных тебе областях, тем компетентнее и увереннее становишься.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10.         Ставь реалистичные цели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 xml:space="preserve">Мечтать о </w:t>
      </w:r>
      <w:proofErr w:type="gramStart"/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великом</w:t>
      </w:r>
      <w:proofErr w:type="gramEnd"/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 xml:space="preserve"> — здорово, но путь к нему состоит из маленьких шагов. Разбей большую цель на маленькие, достижимые задачи. Выполняя их по одной, ты </w:t>
      </w:r>
      <w:proofErr w:type="gramStart"/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избежишь</w:t>
      </w:r>
      <w:proofErr w:type="gramEnd"/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 xml:space="preserve"> чувства перегруза и будешь видеть свой прогресс.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11.         Принимай себя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Ты — уникальная личность со своими сильными и слабыми сторонами. Принимай себя таким, какой ты есть </w:t>
      </w:r>
      <w:r w:rsidRPr="00515DF3">
        <w:rPr>
          <w:rFonts w:ascii="Open Sans Light" w:eastAsia="Times New Roman" w:hAnsi="Open Sans Light" w:cs="Times New Roman"/>
          <w:i/>
          <w:iCs/>
          <w:color w:val="1A2934"/>
          <w:sz w:val="27"/>
          <w:szCs w:val="27"/>
          <w:lang w:eastAsia="ru-RU"/>
        </w:rPr>
        <w:t>прямо сейчас</w:t>
      </w:r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. Это основа для здоровых отношений с самим собой.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12.         Окружай себя поддерживающими людьми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Проводи время с теми, кто верит в тебя, вдохновляет и поддерживает, а не обесценивает. Их вера в тебя станет твоим топливом в сложные моменты.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13.         Выходи из зоны комфорта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Пробуй новое как можно чаще. Пойти в новое место, заговорить с незнакомцем, выступить с презентацией. Каждый такой опыт делает тебя гибче и сильнее.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14.         Верь в свой потенциал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Просто помни: ты способен на очень многое. Регулярно напоминай себе об этом.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Следуя этим шагам, ты сможешь постепенно стать более уверенным в себе. Главное — начать действовать.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Путь к уверенности — это марафон, а не спринт. Будь к себе добр и терпелив. Забота о своем психическом здоровье так же важна, как и забота о физическом.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Если ты чувствуешь, что не справляешься сам, постоянно тревожишься или тебе просто нужна поддержка, — </w:t>
      </w:r>
      <w:r w:rsidRPr="00515DF3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обратись за помощью</w:t>
      </w:r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. Это абсолютно нормально и по-взрослому. Специалисты центра «Ладо» всегда готовы выслушать тебя и помочь.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Верь в себя, у тебя всё получится!</w:t>
      </w:r>
    </w:p>
    <w:p w:rsidR="00515DF3" w:rsidRPr="00515DF3" w:rsidRDefault="00515DF3" w:rsidP="00515DF3">
      <w:pPr>
        <w:shd w:val="clear" w:color="auto" w:fill="FFFFFF"/>
        <w:spacing w:after="0" w:line="960" w:lineRule="atLeast"/>
        <w:outlineLvl w:val="0"/>
        <w:rPr>
          <w:rFonts w:ascii="Open Sans SemiBold" w:eastAsia="Times New Roman" w:hAnsi="Open Sans SemiBold" w:cs="Times New Roman"/>
          <w:b/>
          <w:bCs/>
          <w:color w:val="000000"/>
          <w:kern w:val="36"/>
          <w:sz w:val="78"/>
          <w:szCs w:val="78"/>
          <w:lang w:eastAsia="ru-RU"/>
        </w:rPr>
      </w:pPr>
      <w:r w:rsidRPr="00515DF3">
        <w:rPr>
          <w:rFonts w:ascii="Open Sans SemiBold" w:eastAsia="Times New Roman" w:hAnsi="Open Sans SemiBold" w:cs="Times New Roman"/>
          <w:b/>
          <w:bCs/>
          <w:color w:val="000000"/>
          <w:kern w:val="36"/>
          <w:sz w:val="78"/>
          <w:szCs w:val="78"/>
          <w:lang w:eastAsia="ru-RU"/>
        </w:rPr>
        <w:lastRenderedPageBreak/>
        <w:t>Как обрести уверенность в себе: руководство для подростков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29.09.2025</w:t>
      </w:r>
    </w:p>
    <w:p w:rsidR="00515DF3" w:rsidRPr="00515DF3" w:rsidRDefault="00515DF3" w:rsidP="00515DF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</w:pPr>
      <w:r w:rsidRPr="00515DF3"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515DF3" w:rsidRPr="00515DF3" w:rsidRDefault="00515DF3" w:rsidP="00515DF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</w:pPr>
      <w:r>
        <w:rPr>
          <w:rFonts w:ascii="Open Sans" w:eastAsia="Times New Roman" w:hAnsi="Open Sans" w:cs="Times New Roman"/>
          <w:noProof/>
          <w:color w:val="1A2934"/>
          <w:sz w:val="24"/>
          <w:szCs w:val="24"/>
          <w:lang w:eastAsia="ru-RU"/>
        </w:rPr>
        <w:lastRenderedPageBreak/>
        <w:drawing>
          <wp:inline distT="0" distB="0" distL="0" distR="0">
            <wp:extent cx="9753600" cy="9753600"/>
            <wp:effectExtent l="0" t="0" r="0" b="0"/>
            <wp:docPr id="2" name="Рисунок 2" descr="Уверенность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Уверенность 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DF3" w:rsidRPr="00515DF3" w:rsidRDefault="00515DF3" w:rsidP="00515DF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</w:pPr>
      <w:r w:rsidRPr="00515DF3"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  <w:lastRenderedPageBreak/>
        <w:t>  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Привет! Если ты читаешь эту статью, значит, ты уже сделал первый шаг — задумался о том, как стать более уверенным в себе. Это круто!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Что такое уверенность на самом деле?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Уверенность — это не про то, чтобы быть самым громким и дерзким в компании. Это внутренний стержень, который помогает тебе: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·               </w:t>
      </w:r>
      <w:r w:rsidRPr="00515DF3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достигать</w:t>
      </w:r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 своих целей;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·               </w:t>
      </w:r>
      <w:r w:rsidRPr="00515DF3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преодолевать</w:t>
      </w:r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 трудности и не бояться пробовать новое;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·               </w:t>
      </w:r>
      <w:r w:rsidRPr="00515DF3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находить общий язык</w:t>
      </w:r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 с окружающими.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Важно помнить: настоящая уверенность всегда сочетается с </w:t>
      </w:r>
      <w:r w:rsidRPr="00515DF3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уважением к другим</w:t>
      </w:r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. Именно так ты заслуживаешь уважение и признание в ответ.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Ниже собраны практические рекомендации для тебя. Попробуй разные и найди те, что работают именно для тебя!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jc w:val="center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14 шагов к уверенности в себе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1.             Заведи Дневник успеха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Купи крутой блокнот или создай файл на телефоне и начни записывать туда все свои победы, даже маленькие. Сделал проект по учебе? Помог другу? Встал утром пораньше? Всё это — достижения! В трудные моменты перечитывай его — это лучший способ напомнить себе, какой ты на самом деле классный.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2.             Будь активным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 xml:space="preserve">Запишись в спортивную секцию, на танцы или на курсы иностранного языка. Активный образ жизни — это не только про тело, но и про ум. Ты будешь гордиться своими результатами, а значит, и собой. </w:t>
      </w:r>
      <w:proofErr w:type="spellStart"/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Волонтерство</w:t>
      </w:r>
      <w:proofErr w:type="spellEnd"/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, выставки, литературные вечера — пробуй всё, что вызывает интерес.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3.             Учись выстраивать отношения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 xml:space="preserve">Будь спокоен, дружелюбен и открыт к диалогу, даже если мнение собеседника отличается </w:t>
      </w:r>
      <w:proofErr w:type="gramStart"/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от</w:t>
      </w:r>
      <w:proofErr w:type="gramEnd"/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 xml:space="preserve"> твоего. Верь в свою точку зрения, но умей выслушать другого. Чем шире и качественнее твой круг общения, тем увереннее ты себя чувствуешь.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4.             Найди своё хобби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lastRenderedPageBreak/>
        <w:t>Делай то, что действительно нравится и получается, — это мощный заряд уверенности. Неважно, что это: рисование, программирование, музыка, спорт или кулинария. Успех в любимом деле доказывает тебе самому, на что ты способен.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5.             Уделяй внимание внешности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Речь не о дорогих вещах, а об опрятности и чувстве стиля. Одежда, в которой ты чувствуешь себя комфортно, и которая тебя отражает, добавляет +100 к уверенности. Не забывай про улыбку — она располагает к общению и меняет твое внутреннее состояние.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6.             Разреши себе ошибаться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 xml:space="preserve">Все ошибаются. Абсолютно все. Неудача — это не приговор, а ценный опыт и часть обучения. Однажды ты поймешь, что справился с последствиями, и твоя вера в себя окрепнет. Ты способен на большее, </w:t>
      </w:r>
      <w:proofErr w:type="gramStart"/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чем</w:t>
      </w:r>
      <w:proofErr w:type="gramEnd"/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 xml:space="preserve"> кажется!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7.             Признавай свои успехи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 xml:space="preserve">Поймал себя на мысли, что что-то получилось? Скажи себе: «Я молодец!». Отмечай даже мелкие победы. </w:t>
      </w:r>
      <w:proofErr w:type="spellStart"/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Самопохвала</w:t>
      </w:r>
      <w:proofErr w:type="spellEnd"/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 xml:space="preserve"> — это не самовлюбленность, а необходимость для здоровой самооценки.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8.             Сравнивай себя только с собой вчерашним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 xml:space="preserve">Забудь про идеальных </w:t>
      </w:r>
      <w:proofErr w:type="spellStart"/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блогеров</w:t>
      </w:r>
      <w:proofErr w:type="spellEnd"/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 xml:space="preserve"> и одноклассников-отличников. Единственный человек, с которым тебя стоит сравнивать, — это ты прошлый. Отслеживай свой прогресс и цени свои уникальные качества.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9.             Постоянно учись новому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 xml:space="preserve">Читай книги, смотри </w:t>
      </w:r>
      <w:proofErr w:type="spellStart"/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документалки</w:t>
      </w:r>
      <w:proofErr w:type="spellEnd"/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, проходи онлайн-курсы. Чем больше ты знаешь и умеешь в интересных тебе областях, тем компетентнее и увереннее становишься.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10.         Ставь реалистичные цели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 xml:space="preserve">Мечтать о </w:t>
      </w:r>
      <w:proofErr w:type="gramStart"/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великом</w:t>
      </w:r>
      <w:proofErr w:type="gramEnd"/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 xml:space="preserve"> — здорово, но путь к нему состоит из маленьких шагов. Разбей большую цель на маленькие, достижимые задачи. Выполняя их по одной, ты </w:t>
      </w:r>
      <w:proofErr w:type="gramStart"/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избежишь</w:t>
      </w:r>
      <w:proofErr w:type="gramEnd"/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 xml:space="preserve"> чувства перегруза и будешь видеть свой прогресс.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11.         Принимай себя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lastRenderedPageBreak/>
        <w:t>Ты — уникальная личность со своими сильными и слабыми сторонами. Принимай себя таким, какой ты есть </w:t>
      </w:r>
      <w:r w:rsidRPr="00515DF3">
        <w:rPr>
          <w:rFonts w:ascii="Open Sans Light" w:eastAsia="Times New Roman" w:hAnsi="Open Sans Light" w:cs="Times New Roman"/>
          <w:i/>
          <w:iCs/>
          <w:color w:val="1A2934"/>
          <w:sz w:val="27"/>
          <w:szCs w:val="27"/>
          <w:lang w:eastAsia="ru-RU"/>
        </w:rPr>
        <w:t>прямо сейчас</w:t>
      </w:r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. Это основа для здоровых отношений с самим собой.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12.         Окружай себя поддерживающими людьми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Проводи время с теми, кто верит в тебя, вдохновляет и поддерживает, а не обесценивает. Их вера в тебя станет твоим топливом в сложные моменты.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13.         Выходи из зоны комфорта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Пробуй новое как можно чаще. Пойти в новое место, заговорить с незнакомцем, выступить с презентацией. Каждый такой опыт делает тебя гибче и сильнее.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14.         Верь в свой потенциал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Просто помни: ты способен на очень многое. Регулярно напоминай себе об этом.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Следуя этим шагам, ты сможешь постепенно стать более уверенным в себе. Главное — начать действовать.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Путь к уверенности — это марафон, а не спринт. Будь к себе добр и терпелив. Забота о своем психическом здоровье так же важна, как и забота о физическом.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Если ты чувствуешь, что не справляешься сам, постоянно тревожишься или тебе просто нужна поддержка, — </w:t>
      </w:r>
      <w:r w:rsidRPr="00515DF3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обратись за помощью</w:t>
      </w:r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. Это абсолютно нормально и по-взрослому. Специалисты центра «Ладо» всегда готовы выслушать тебя и помочь.</w:t>
      </w:r>
    </w:p>
    <w:p w:rsidR="00515DF3" w:rsidRPr="00515DF3" w:rsidRDefault="00515DF3" w:rsidP="00515DF3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515DF3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Верь в себя, у тебя всё получится!</w:t>
      </w:r>
    </w:p>
    <w:p w:rsidR="00603714" w:rsidRDefault="00603714"/>
    <w:sectPr w:rsidR="00603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 SemiBold">
    <w:altName w:val="Times New Roman"/>
    <w:panose1 w:val="00000000000000000000"/>
    <w:charset w:val="00"/>
    <w:family w:val="roman"/>
    <w:notTrueType/>
    <w:pitch w:val="default"/>
  </w:font>
  <w:font w:name="Open Sans Light">
    <w:altName w:val="Times New Roman"/>
    <w:panose1 w:val="00000000000000000000"/>
    <w:charset w:val="00"/>
    <w:family w:val="roman"/>
    <w:notTrueType/>
    <w:pitch w:val="default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63B"/>
    <w:rsid w:val="00515DF3"/>
    <w:rsid w:val="00603714"/>
    <w:rsid w:val="00A0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15D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5D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15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15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5D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15D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5D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15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15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5D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88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30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6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8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1366</Words>
  <Characters>7788</Characters>
  <Application>Microsoft Office Word</Application>
  <DocSecurity>0</DocSecurity>
  <Lines>64</Lines>
  <Paragraphs>18</Paragraphs>
  <ScaleCrop>false</ScaleCrop>
  <Company/>
  <LinksUpToDate>false</LinksUpToDate>
  <CharactersWithSpaces>9136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2025-10-23T06:26:00Z</dcterms:created>
  <dcterms:modified xsi:type="dcterms:W3CDTF">2025-10-23T06:26:00Z</dcterms:modified>
</cp:coreProperties>
</file>